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5E" w:rsidRDefault="007D535E" w:rsidP="007D535E">
      <w:pPr>
        <w:jc w:val="center"/>
        <w:rPr>
          <w:b/>
          <w:sz w:val="28"/>
          <w:szCs w:val="28"/>
        </w:rPr>
      </w:pPr>
      <w:r>
        <w:rPr>
          <w:b/>
          <w:sz w:val="28"/>
          <w:szCs w:val="28"/>
        </w:rPr>
        <w:t xml:space="preserve">Powiatowy Urząd Pracy w Tucholi informuje, że od 01.01.2019 r. oświadczenia o powierzeniu wykonywania pracy cudzoziemcowi przyjmowane będą tylko i wyłącznie w  formie elektronicznej za pośrednictwem strony </w:t>
      </w:r>
      <w:hyperlink r:id="rId5" w:history="1">
        <w:r>
          <w:rPr>
            <w:rStyle w:val="Hipercze"/>
            <w:b/>
            <w:sz w:val="28"/>
            <w:szCs w:val="28"/>
          </w:rPr>
          <w:t>www.praca.gov.pl</w:t>
        </w:r>
      </w:hyperlink>
      <w:r>
        <w:rPr>
          <w:b/>
          <w:sz w:val="28"/>
          <w:szCs w:val="28"/>
        </w:rPr>
        <w:t xml:space="preserve">. </w:t>
      </w:r>
    </w:p>
    <w:p w:rsidR="007D535E" w:rsidRDefault="007D535E" w:rsidP="007D535E">
      <w:pPr>
        <w:jc w:val="both"/>
        <w:rPr>
          <w:sz w:val="24"/>
          <w:szCs w:val="24"/>
        </w:rPr>
      </w:pPr>
      <w:r>
        <w:rPr>
          <w:sz w:val="24"/>
          <w:szCs w:val="24"/>
        </w:rPr>
        <w:t xml:space="preserve">Aby móc złożyć oświadczenie o powierzeniu wykonywania pracy cudzoziemcowi w formie elektronicznej należy posiadać bezpieczny podpis elektroniczny bądź profil zaufany </w:t>
      </w:r>
      <w:proofErr w:type="spellStart"/>
      <w:r>
        <w:rPr>
          <w:sz w:val="24"/>
          <w:szCs w:val="24"/>
        </w:rPr>
        <w:t>e-PUAP</w:t>
      </w:r>
      <w:proofErr w:type="spellEnd"/>
      <w:r>
        <w:rPr>
          <w:sz w:val="24"/>
          <w:szCs w:val="24"/>
        </w:rPr>
        <w:t>.</w:t>
      </w:r>
    </w:p>
    <w:p w:rsidR="007D535E" w:rsidRDefault="007D535E" w:rsidP="007D535E">
      <w:pPr>
        <w:jc w:val="both"/>
        <w:rPr>
          <w:sz w:val="24"/>
          <w:szCs w:val="24"/>
        </w:rPr>
      </w:pPr>
      <w:r>
        <w:rPr>
          <w:sz w:val="24"/>
          <w:szCs w:val="24"/>
        </w:rPr>
        <w:t>PROCEDURA SKŁADANIA OŚWIADCZENIA O POWIERZENIU WYKONYWANIA PRACY CUDZOZIEMCOWI ZA POŚREDNICTWEM PORTALU PRACA.GOV.PL:</w:t>
      </w:r>
    </w:p>
    <w:p w:rsidR="007D535E" w:rsidRDefault="007D535E" w:rsidP="007D535E">
      <w:pPr>
        <w:pStyle w:val="Akapitzlist"/>
        <w:numPr>
          <w:ilvl w:val="0"/>
          <w:numId w:val="1"/>
        </w:numPr>
        <w:jc w:val="both"/>
        <w:rPr>
          <w:sz w:val="24"/>
          <w:szCs w:val="24"/>
        </w:rPr>
      </w:pPr>
      <w:r>
        <w:rPr>
          <w:sz w:val="24"/>
          <w:szCs w:val="24"/>
        </w:rPr>
        <w:t xml:space="preserve">Wchodzimy na stronę </w:t>
      </w:r>
      <w:hyperlink r:id="rId6" w:history="1">
        <w:r>
          <w:rPr>
            <w:rStyle w:val="Hipercze"/>
            <w:sz w:val="24"/>
            <w:szCs w:val="24"/>
          </w:rPr>
          <w:t>www.praca.gov.pl</w:t>
        </w:r>
      </w:hyperlink>
      <w:r>
        <w:rPr>
          <w:sz w:val="24"/>
          <w:szCs w:val="24"/>
        </w:rPr>
        <w:t xml:space="preserve"> i wybieramy zakładkę „ ZATRUDNIANIE CUDZOZIEMCÓW”;</w:t>
      </w:r>
    </w:p>
    <w:p w:rsidR="007D535E" w:rsidRDefault="007D535E" w:rsidP="007D535E">
      <w:pPr>
        <w:pStyle w:val="Akapitzlist"/>
        <w:numPr>
          <w:ilvl w:val="0"/>
          <w:numId w:val="1"/>
        </w:numPr>
        <w:jc w:val="both"/>
        <w:rPr>
          <w:sz w:val="24"/>
          <w:szCs w:val="24"/>
        </w:rPr>
      </w:pPr>
      <w:r>
        <w:rPr>
          <w:sz w:val="24"/>
          <w:szCs w:val="24"/>
        </w:rPr>
        <w:t>Następnie wybieramy zakładkę „OŚWIADCZENIA O POWIERZENIU WYKONYWANIA PRACY CUDZOZIEMCOWI”;</w:t>
      </w:r>
    </w:p>
    <w:p w:rsidR="007D535E" w:rsidRDefault="007D535E" w:rsidP="007D535E">
      <w:pPr>
        <w:pStyle w:val="Akapitzlist"/>
        <w:numPr>
          <w:ilvl w:val="0"/>
          <w:numId w:val="1"/>
        </w:numPr>
        <w:jc w:val="both"/>
        <w:rPr>
          <w:sz w:val="24"/>
          <w:szCs w:val="24"/>
        </w:rPr>
      </w:pPr>
      <w:r>
        <w:rPr>
          <w:sz w:val="24"/>
          <w:szCs w:val="24"/>
        </w:rPr>
        <w:t>Wybieramy odpowiedni wzór oświadczenia o powierzeniu wykonywania pracy cudzoziemcowi (jeden z nich przeznaczony jest dla agencji pracy tymczasowej), jeżeli nie jesteśmy agencją pracy tymczasowej wybieramy zakładkę „OŚWIADCZENIE O POWIERZENIU WYKONYWANIA PRACY CUDZOZIEMCOWI” (</w:t>
      </w:r>
      <w:proofErr w:type="spellStart"/>
      <w:r>
        <w:rPr>
          <w:sz w:val="24"/>
          <w:szCs w:val="24"/>
        </w:rPr>
        <w:t>PSZ-OPWP</w:t>
      </w:r>
      <w:proofErr w:type="spellEnd"/>
      <w:r>
        <w:rPr>
          <w:sz w:val="24"/>
          <w:szCs w:val="24"/>
        </w:rPr>
        <w:t>);</w:t>
      </w:r>
    </w:p>
    <w:p w:rsidR="007D535E" w:rsidRDefault="007D535E" w:rsidP="007D535E">
      <w:pPr>
        <w:pStyle w:val="Akapitzlist"/>
        <w:numPr>
          <w:ilvl w:val="0"/>
          <w:numId w:val="1"/>
        </w:numPr>
        <w:jc w:val="both"/>
        <w:rPr>
          <w:sz w:val="24"/>
          <w:szCs w:val="24"/>
        </w:rPr>
      </w:pPr>
      <w:r>
        <w:rPr>
          <w:sz w:val="24"/>
          <w:szCs w:val="24"/>
        </w:rPr>
        <w:t>Następnie wybieramy adresata wniosku tj. powiatowy urząd pracy, do którego kierujemy oświadczenie o powierzeniu wykonywania pracy cudzoziemcowi i wybieramy „PRZEJDŹ DO EDYCJI WNIOSKU”</w:t>
      </w:r>
    </w:p>
    <w:p w:rsidR="007D535E" w:rsidRDefault="007D535E" w:rsidP="007D535E">
      <w:pPr>
        <w:jc w:val="both"/>
        <w:rPr>
          <w:sz w:val="24"/>
          <w:szCs w:val="24"/>
        </w:rPr>
      </w:pPr>
      <w:r>
        <w:rPr>
          <w:sz w:val="24"/>
          <w:szCs w:val="24"/>
        </w:rPr>
        <w:t xml:space="preserve">Po wypełnieniu elektronicznie formularza oświadczenia o powierzeniu wykonywania pracy cudzoziemcowi oraz oświadczenia podmiotu powierzającego wykonywanie pracy cudzoziemcowi dotyczące okoliczności, o których mowa w art. 88z ust. 4 </w:t>
      </w:r>
      <w:proofErr w:type="spellStart"/>
      <w:r>
        <w:rPr>
          <w:sz w:val="24"/>
          <w:szCs w:val="24"/>
        </w:rPr>
        <w:t>pkt</w:t>
      </w:r>
      <w:proofErr w:type="spellEnd"/>
      <w:r>
        <w:rPr>
          <w:sz w:val="24"/>
          <w:szCs w:val="24"/>
        </w:rPr>
        <w:t xml:space="preserve"> 1-6 ustawy z dnia 20 kwietnia 2004 r. o promocji zatrudnienia i instytucjach rynku pracy należy podłączyć jako załączniki inne niezbędne dokumenty tj.:</w:t>
      </w:r>
    </w:p>
    <w:p w:rsidR="007D535E" w:rsidRDefault="007D535E" w:rsidP="007D535E">
      <w:pPr>
        <w:pStyle w:val="Akapitzlist"/>
        <w:numPr>
          <w:ilvl w:val="0"/>
          <w:numId w:val="2"/>
        </w:numPr>
        <w:jc w:val="both"/>
        <w:rPr>
          <w:sz w:val="24"/>
          <w:szCs w:val="24"/>
        </w:rPr>
      </w:pPr>
      <w:r>
        <w:rPr>
          <w:sz w:val="24"/>
          <w:szCs w:val="24"/>
        </w:rPr>
        <w:t>Ważny dowód osobisty lub ważny dokument podróży albo, jeżeli takiego dokumentu nie posiada i nie może go uzyskać, inny dokument potwierdzający tożsamość – w przypadku gdy podmiotem powierzającym wykonywanie pracy cudzoziemcowi jest osoba fizyczna (również osób prowadzących działalność gospodarczą wpisaną do Centralnej Ewidencji i Informacji o Działalności Gospodarczej);</w:t>
      </w:r>
    </w:p>
    <w:p w:rsidR="007D535E" w:rsidRDefault="007D535E" w:rsidP="007D535E">
      <w:pPr>
        <w:pStyle w:val="Akapitzlist"/>
        <w:numPr>
          <w:ilvl w:val="0"/>
          <w:numId w:val="2"/>
        </w:numPr>
        <w:jc w:val="both"/>
        <w:rPr>
          <w:sz w:val="24"/>
          <w:szCs w:val="24"/>
        </w:rPr>
      </w:pPr>
      <w:r>
        <w:rPr>
          <w:sz w:val="24"/>
          <w:szCs w:val="24"/>
        </w:rPr>
        <w:t>Aktualny wydruk z Internetu z  Krajowego Rejestru Sądowego (w przypadku gdy podmiotem powierzającym wykonywanie pracy cudzoziemcowi jest spółka);</w:t>
      </w:r>
    </w:p>
    <w:p w:rsidR="007D535E" w:rsidRDefault="007D535E" w:rsidP="007D535E">
      <w:pPr>
        <w:pStyle w:val="Akapitzlist"/>
        <w:numPr>
          <w:ilvl w:val="0"/>
          <w:numId w:val="2"/>
        </w:numPr>
        <w:jc w:val="both"/>
        <w:rPr>
          <w:sz w:val="24"/>
          <w:szCs w:val="24"/>
        </w:rPr>
      </w:pPr>
      <w:r>
        <w:rPr>
          <w:sz w:val="24"/>
          <w:szCs w:val="24"/>
        </w:rPr>
        <w:t xml:space="preserve">Aktualny wydruk z Centralnej Ewidencji i Informacji o Działalności Gospodarczej (w przypadku osób fizycznych prowadzących pozarolniczą działalność gospodarczą, wydruk z Internetu dostępny na stronie </w:t>
      </w:r>
      <w:proofErr w:type="spellStart"/>
      <w:r>
        <w:rPr>
          <w:sz w:val="24"/>
          <w:szCs w:val="24"/>
        </w:rPr>
        <w:t>CEiDG</w:t>
      </w:r>
      <w:proofErr w:type="spellEnd"/>
      <w:r>
        <w:rPr>
          <w:sz w:val="24"/>
          <w:szCs w:val="24"/>
        </w:rPr>
        <w:t>);</w:t>
      </w:r>
    </w:p>
    <w:p w:rsidR="007D535E" w:rsidRDefault="007D535E" w:rsidP="007D535E">
      <w:pPr>
        <w:pStyle w:val="Akapitzlist"/>
        <w:numPr>
          <w:ilvl w:val="0"/>
          <w:numId w:val="2"/>
        </w:numPr>
        <w:jc w:val="both"/>
        <w:rPr>
          <w:sz w:val="24"/>
          <w:szCs w:val="24"/>
        </w:rPr>
      </w:pPr>
      <w:r>
        <w:rPr>
          <w:sz w:val="24"/>
          <w:szCs w:val="24"/>
        </w:rPr>
        <w:t>Aktualny nakaz płatniczy (w przypadku gdy podmiotem powierzającym wykonywani pracy cudzoziemcowi jest osoba prowadząca gospodarstwo rolne);</w:t>
      </w:r>
    </w:p>
    <w:p w:rsidR="007D535E" w:rsidRDefault="007D535E" w:rsidP="007D535E">
      <w:pPr>
        <w:pStyle w:val="Akapitzlist"/>
        <w:numPr>
          <w:ilvl w:val="0"/>
          <w:numId w:val="2"/>
        </w:numPr>
        <w:jc w:val="both"/>
        <w:rPr>
          <w:sz w:val="24"/>
          <w:szCs w:val="24"/>
        </w:rPr>
      </w:pPr>
      <w:r>
        <w:rPr>
          <w:sz w:val="24"/>
          <w:szCs w:val="24"/>
        </w:rPr>
        <w:t xml:space="preserve">Kopię wszystkich wypełnionych stron ważnego dokumentu podróży cudzoziemca, którego dotyczy wniosek, w przypadku gdy cudzoziemiec nie posiada dokumentu podróży i nie ma możliwości jego uzyskania – kopię innego ważnego dokumentu potwierdzającego jego tożsamość; natomiast jeżeli cudzoziemiec nie przebywa na </w:t>
      </w:r>
      <w:r>
        <w:rPr>
          <w:sz w:val="24"/>
          <w:szCs w:val="24"/>
        </w:rPr>
        <w:lastRenderedPageBreak/>
        <w:t>terytorium Rzeczpospolitej Polskiej – kopię stron dokumentu podróży z danymi osobowymi cudzoziemca;</w:t>
      </w:r>
    </w:p>
    <w:p w:rsidR="007D535E" w:rsidRDefault="007D535E" w:rsidP="007D535E">
      <w:pPr>
        <w:pStyle w:val="Akapitzlist"/>
        <w:numPr>
          <w:ilvl w:val="0"/>
          <w:numId w:val="2"/>
        </w:numPr>
        <w:jc w:val="both"/>
        <w:rPr>
          <w:sz w:val="24"/>
          <w:szCs w:val="24"/>
        </w:rPr>
      </w:pPr>
      <w:r>
        <w:rPr>
          <w:sz w:val="24"/>
          <w:szCs w:val="24"/>
        </w:rPr>
        <w:t>Dowód wpłaty (wpłata za 1 konkretnego cudzoziemca wskazanego w oświadczeniu wg opisu zawartego w „OPŁATACH”);</w:t>
      </w:r>
    </w:p>
    <w:p w:rsidR="007D535E" w:rsidRDefault="007D535E" w:rsidP="007D535E">
      <w:pPr>
        <w:pStyle w:val="Akapitzlist"/>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Oświadczenie dotyczące okoliczności wynikających z art. 120 ust. 10 ustawy o promocji zatrudnienia i instytucjach rynku pracy;</w:t>
      </w:r>
    </w:p>
    <w:p w:rsidR="007D535E" w:rsidRDefault="007D535E" w:rsidP="007D535E">
      <w:pPr>
        <w:pStyle w:val="Akapitzlist"/>
        <w:numPr>
          <w:ilvl w:val="0"/>
          <w:numId w:val="2"/>
        </w:numPr>
        <w:jc w:val="both"/>
        <w:rPr>
          <w:sz w:val="24"/>
          <w:szCs w:val="24"/>
        </w:rPr>
      </w:pPr>
      <w:r>
        <w:rPr>
          <w:sz w:val="24"/>
          <w:szCs w:val="24"/>
        </w:rPr>
        <w:t>Oświadczenie dotyczące wszystkich stron paszportu;</w:t>
      </w:r>
    </w:p>
    <w:p w:rsidR="007D535E" w:rsidRDefault="007D535E" w:rsidP="007D535E">
      <w:pPr>
        <w:pStyle w:val="Akapitzlist"/>
        <w:numPr>
          <w:ilvl w:val="0"/>
          <w:numId w:val="2"/>
        </w:numPr>
        <w:jc w:val="both"/>
        <w:rPr>
          <w:sz w:val="24"/>
          <w:szCs w:val="24"/>
        </w:rPr>
      </w:pPr>
      <w:r>
        <w:rPr>
          <w:sz w:val="24"/>
          <w:szCs w:val="24"/>
        </w:rPr>
        <w:t>Upoważnienie (w przypadku gdy sprawami dot. złożenia oświadczenia o powierzeniu wykonywania pracy cudzoziemcowi będzie zajmowała się inna osoba niż pracodawca).</w:t>
      </w:r>
    </w:p>
    <w:p w:rsidR="007D535E" w:rsidRDefault="007D535E" w:rsidP="007D535E">
      <w:pPr>
        <w:pStyle w:val="Akapitzlist"/>
        <w:jc w:val="both"/>
        <w:rPr>
          <w:sz w:val="24"/>
          <w:szCs w:val="24"/>
        </w:rPr>
      </w:pPr>
    </w:p>
    <w:p w:rsidR="007D535E" w:rsidRDefault="007D535E" w:rsidP="007D535E">
      <w:pPr>
        <w:jc w:val="both"/>
        <w:rPr>
          <w:sz w:val="24"/>
          <w:szCs w:val="24"/>
        </w:rPr>
      </w:pPr>
      <w:r>
        <w:rPr>
          <w:b/>
          <w:sz w:val="24"/>
          <w:szCs w:val="24"/>
        </w:rPr>
        <w:t>WAŻNE:</w:t>
      </w:r>
      <w:r>
        <w:rPr>
          <w:sz w:val="24"/>
          <w:szCs w:val="24"/>
        </w:rPr>
        <w:t xml:space="preserve"> DODATKOWE OŚWIADCZENIA ORAZ UPOWAŻNIENIA ( TJ. PKT 6-8) POWINNY BYĆ WYPEŁNIONE Z TAKĄ SAMĄ DATĄ JAK DATA ZŁOŻENIA OŚWIADCZENIA O POWIERZENIU WYKONYWANIA PRACY CUDZOZIEMCOWI. </w:t>
      </w:r>
    </w:p>
    <w:p w:rsidR="007D535E" w:rsidRDefault="007D535E" w:rsidP="007D535E">
      <w:pPr>
        <w:autoSpaceDE w:val="0"/>
        <w:autoSpaceDN w:val="0"/>
        <w:adjustRightInd w:val="0"/>
        <w:spacing w:after="0" w:line="240" w:lineRule="auto"/>
        <w:jc w:val="both"/>
        <w:rPr>
          <w:rFonts w:cstheme="minorHAnsi"/>
          <w:b/>
          <w:color w:val="000000"/>
          <w:sz w:val="24"/>
          <w:szCs w:val="24"/>
        </w:rPr>
      </w:pPr>
      <w:r>
        <w:rPr>
          <w:rFonts w:cstheme="minorHAnsi"/>
          <w:b/>
          <w:color w:val="000000"/>
          <w:sz w:val="24"/>
          <w:szCs w:val="24"/>
        </w:rPr>
        <w:t xml:space="preserve">Złożenie niekompletnego oświadczenia lub bez kompletu załączników będzie skutkowało wezwaniem przez organ prowadzący sprawę do uzupełnienia braków formalnych. Nieuzupełnienie braków formalnych w przewidzianym terminie spowoduje pozostawienie sprawy </w:t>
      </w:r>
      <w:r>
        <w:rPr>
          <w:rFonts w:cstheme="minorHAnsi"/>
          <w:b/>
          <w:color w:val="000000"/>
          <w:sz w:val="24"/>
          <w:szCs w:val="24"/>
          <w:u w:val="single"/>
        </w:rPr>
        <w:t>BEZ ROZPATRZENIA</w:t>
      </w:r>
      <w:r>
        <w:rPr>
          <w:rFonts w:cstheme="minorHAnsi"/>
          <w:b/>
          <w:color w:val="000000"/>
          <w:sz w:val="24"/>
          <w:szCs w:val="24"/>
        </w:rPr>
        <w:t>.</w:t>
      </w:r>
    </w:p>
    <w:p w:rsidR="007D535E" w:rsidRDefault="007D535E" w:rsidP="007D535E">
      <w:pPr>
        <w:autoSpaceDE w:val="0"/>
        <w:autoSpaceDN w:val="0"/>
        <w:adjustRightInd w:val="0"/>
        <w:spacing w:after="0" w:line="240" w:lineRule="auto"/>
        <w:jc w:val="both"/>
        <w:rPr>
          <w:rFonts w:cstheme="minorHAnsi"/>
          <w:b/>
          <w:color w:val="000000"/>
          <w:sz w:val="24"/>
          <w:szCs w:val="24"/>
        </w:rPr>
      </w:pPr>
    </w:p>
    <w:p w:rsidR="007D535E" w:rsidRDefault="007D535E" w:rsidP="007D535E">
      <w:pPr>
        <w:autoSpaceDE w:val="0"/>
        <w:autoSpaceDN w:val="0"/>
        <w:adjustRightInd w:val="0"/>
        <w:spacing w:after="0" w:line="240" w:lineRule="auto"/>
        <w:jc w:val="both"/>
        <w:rPr>
          <w:rFonts w:cstheme="minorHAnsi"/>
          <w:b/>
          <w:bCs/>
          <w:color w:val="000000"/>
          <w:sz w:val="32"/>
          <w:szCs w:val="32"/>
          <w:u w:val="single"/>
        </w:rPr>
      </w:pPr>
      <w:r>
        <w:rPr>
          <w:rFonts w:cstheme="minorHAnsi"/>
          <w:b/>
          <w:bCs/>
          <w:color w:val="000000"/>
          <w:sz w:val="32"/>
          <w:szCs w:val="32"/>
          <w:u w:val="single"/>
        </w:rPr>
        <w:t>Opłaty</w:t>
      </w:r>
    </w:p>
    <w:p w:rsidR="007D535E" w:rsidRDefault="007D535E" w:rsidP="007D535E">
      <w:pPr>
        <w:autoSpaceDE w:val="0"/>
        <w:autoSpaceDN w:val="0"/>
        <w:adjustRightInd w:val="0"/>
        <w:spacing w:after="0" w:line="240" w:lineRule="auto"/>
        <w:rPr>
          <w:rFonts w:cstheme="minorHAnsi"/>
          <w:color w:val="349843"/>
          <w:sz w:val="24"/>
          <w:szCs w:val="24"/>
        </w:rPr>
      </w:pPr>
      <w:r>
        <w:rPr>
          <w:rFonts w:cstheme="minorHAnsi"/>
          <w:color w:val="000000"/>
          <w:sz w:val="24"/>
          <w:szCs w:val="24"/>
        </w:rPr>
        <w:t>Podmiot zamierzający powierzyć pracę cudzoziemcowi, przed złożeniem oświadczenia, dokonuje wpłaty w wysokości 30 zł.</w:t>
      </w:r>
    </w:p>
    <w:p w:rsidR="007D535E" w:rsidRDefault="007D535E" w:rsidP="007D535E">
      <w:pPr>
        <w:autoSpaceDE w:val="0"/>
        <w:autoSpaceDN w:val="0"/>
        <w:adjustRightInd w:val="0"/>
        <w:spacing w:after="0" w:line="240" w:lineRule="auto"/>
        <w:rPr>
          <w:rFonts w:cstheme="minorHAnsi"/>
          <w:color w:val="000000"/>
          <w:sz w:val="24"/>
          <w:szCs w:val="24"/>
        </w:rPr>
      </w:pPr>
      <w:r>
        <w:rPr>
          <w:rFonts w:cstheme="minorHAnsi"/>
          <w:color w:val="000000"/>
          <w:sz w:val="24"/>
          <w:szCs w:val="24"/>
        </w:rPr>
        <w:t>Przelewy powinny być dokonywane na konto:</w:t>
      </w:r>
    </w:p>
    <w:p w:rsidR="007D535E" w:rsidRDefault="007D535E" w:rsidP="007D535E">
      <w:pPr>
        <w:pStyle w:val="Akapitzlist"/>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Powiatowy Urząd Pracy w Tucholi</w:t>
      </w:r>
    </w:p>
    <w:p w:rsidR="007D535E" w:rsidRDefault="007D535E" w:rsidP="007D535E">
      <w:pPr>
        <w:pStyle w:val="Akapitzlist"/>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pl. Wolności 23</w:t>
      </w:r>
    </w:p>
    <w:p w:rsidR="007D535E" w:rsidRDefault="007D535E" w:rsidP="007D535E">
      <w:pPr>
        <w:pStyle w:val="Akapitzlist"/>
        <w:autoSpaceDE w:val="0"/>
        <w:autoSpaceDN w:val="0"/>
        <w:adjustRightInd w:val="0"/>
        <w:spacing w:after="0" w:line="240" w:lineRule="auto"/>
        <w:jc w:val="both"/>
        <w:rPr>
          <w:rFonts w:cstheme="minorHAnsi"/>
          <w:b/>
          <w:bCs/>
          <w:color w:val="000000"/>
          <w:sz w:val="24"/>
          <w:szCs w:val="24"/>
          <w:lang w:val="en-US"/>
        </w:rPr>
      </w:pPr>
      <w:r>
        <w:rPr>
          <w:rFonts w:cstheme="minorHAnsi"/>
          <w:b/>
          <w:bCs/>
          <w:color w:val="000000"/>
          <w:sz w:val="24"/>
          <w:szCs w:val="24"/>
          <w:lang w:val="en-US"/>
        </w:rPr>
        <w:t xml:space="preserve">89-500 </w:t>
      </w:r>
      <w:proofErr w:type="spellStart"/>
      <w:r>
        <w:rPr>
          <w:rFonts w:cstheme="minorHAnsi"/>
          <w:b/>
          <w:bCs/>
          <w:color w:val="000000"/>
          <w:sz w:val="24"/>
          <w:szCs w:val="24"/>
          <w:lang w:val="en-US"/>
        </w:rPr>
        <w:t>Tuchola</w:t>
      </w:r>
      <w:proofErr w:type="spellEnd"/>
    </w:p>
    <w:p w:rsidR="007D535E" w:rsidRDefault="007D535E" w:rsidP="007D535E">
      <w:pPr>
        <w:pStyle w:val="Akapitzlist"/>
        <w:autoSpaceDE w:val="0"/>
        <w:autoSpaceDN w:val="0"/>
        <w:adjustRightInd w:val="0"/>
        <w:spacing w:after="0" w:line="240" w:lineRule="auto"/>
        <w:jc w:val="both"/>
        <w:rPr>
          <w:rFonts w:cstheme="minorHAnsi"/>
          <w:b/>
          <w:bCs/>
          <w:color w:val="000000"/>
          <w:sz w:val="24"/>
          <w:szCs w:val="24"/>
          <w:lang w:val="en-US"/>
        </w:rPr>
      </w:pPr>
      <w:r>
        <w:rPr>
          <w:rFonts w:cstheme="minorHAnsi"/>
          <w:b/>
          <w:bCs/>
          <w:color w:val="000000"/>
          <w:sz w:val="24"/>
          <w:szCs w:val="24"/>
          <w:lang w:val="en-US"/>
        </w:rPr>
        <w:t>GETIN NOBLE BANK SA</w:t>
      </w:r>
    </w:p>
    <w:p w:rsidR="007D535E" w:rsidRDefault="007D535E" w:rsidP="007D535E">
      <w:pPr>
        <w:pStyle w:val="Akapitzlist"/>
        <w:autoSpaceDE w:val="0"/>
        <w:autoSpaceDN w:val="0"/>
        <w:adjustRightInd w:val="0"/>
        <w:spacing w:after="0" w:line="240" w:lineRule="auto"/>
        <w:jc w:val="both"/>
        <w:rPr>
          <w:rFonts w:cstheme="minorHAnsi"/>
          <w:b/>
          <w:bCs/>
          <w:color w:val="000000"/>
          <w:sz w:val="24"/>
          <w:szCs w:val="24"/>
          <w:lang w:val="en-US"/>
        </w:rPr>
      </w:pPr>
      <w:r>
        <w:rPr>
          <w:rFonts w:cstheme="minorHAnsi"/>
          <w:b/>
          <w:bCs/>
          <w:color w:val="000000"/>
          <w:sz w:val="24"/>
          <w:szCs w:val="24"/>
          <w:lang w:val="en-US"/>
        </w:rPr>
        <w:t>12 1560 0013 2344 1898 5000 0009</w:t>
      </w:r>
    </w:p>
    <w:p w:rsidR="007D535E" w:rsidRDefault="007D535E" w:rsidP="007D535E">
      <w:pPr>
        <w:pStyle w:val="Akapitzlist"/>
        <w:autoSpaceDE w:val="0"/>
        <w:autoSpaceDN w:val="0"/>
        <w:adjustRightInd w:val="0"/>
        <w:spacing w:after="0" w:line="240" w:lineRule="auto"/>
        <w:jc w:val="both"/>
        <w:rPr>
          <w:rFonts w:cstheme="minorHAnsi"/>
          <w:b/>
          <w:bCs/>
          <w:color w:val="000000"/>
          <w:sz w:val="24"/>
          <w:szCs w:val="24"/>
          <w:lang w:val="en-US"/>
        </w:rPr>
      </w:pPr>
    </w:p>
    <w:p w:rsidR="007D535E" w:rsidRDefault="007D535E" w:rsidP="007D535E">
      <w:pPr>
        <w:pStyle w:val="Akapitzlist"/>
        <w:autoSpaceDE w:val="0"/>
        <w:autoSpaceDN w:val="0"/>
        <w:adjustRightInd w:val="0"/>
        <w:spacing w:after="0" w:line="240" w:lineRule="auto"/>
        <w:jc w:val="both"/>
        <w:rPr>
          <w:rFonts w:cstheme="minorHAnsi"/>
          <w:b/>
          <w:bCs/>
          <w:color w:val="000000"/>
          <w:sz w:val="24"/>
          <w:szCs w:val="24"/>
          <w:lang w:val="en-US"/>
        </w:rPr>
      </w:pPr>
    </w:p>
    <w:p w:rsidR="007D535E" w:rsidRDefault="007D535E" w:rsidP="007D535E">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Dowód wpłaty winien zawierać następujące dane:</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nazwę podmiotu dokonującego wpłaty (pełna nazwa/imię i nazwisko oraz adres siedziby/miejsca zamieszkania pracodawcy);</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przedmiot/tytuł dokonanej wpłaty (złożenie oświadczenia o powierzeniu wykonywania pracy cudzoziemcowi);</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dane cudzoziemca </w:t>
      </w:r>
      <w:r w:rsidRPr="00A857E7">
        <w:rPr>
          <w:rFonts w:cstheme="minorHAnsi"/>
          <w:b/>
          <w:color w:val="000000"/>
          <w:sz w:val="24"/>
          <w:szCs w:val="24"/>
          <w:u w:val="single"/>
        </w:rPr>
        <w:t>(podanie pełnego imienia i nazwiska cudzoziemca z datą urodzenia )</w:t>
      </w:r>
      <w:r w:rsidRPr="00A857E7">
        <w:rPr>
          <w:rFonts w:cstheme="minorHAnsi"/>
          <w:b/>
          <w:color w:val="000000"/>
          <w:sz w:val="24"/>
          <w:szCs w:val="24"/>
        </w:rPr>
        <w:t>,</w:t>
      </w:r>
      <w:r>
        <w:rPr>
          <w:rFonts w:cstheme="minorHAnsi"/>
          <w:color w:val="000000"/>
          <w:sz w:val="24"/>
          <w:szCs w:val="24"/>
        </w:rPr>
        <w:t xml:space="preserve"> dla którego składane będzie oświadczenie.</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b/>
          <w:color w:val="000000"/>
          <w:sz w:val="24"/>
          <w:szCs w:val="24"/>
        </w:rPr>
      </w:pPr>
    </w:p>
    <w:p w:rsidR="007D535E" w:rsidRDefault="007D535E" w:rsidP="007D535E">
      <w:pPr>
        <w:autoSpaceDE w:val="0"/>
        <w:autoSpaceDN w:val="0"/>
        <w:adjustRightInd w:val="0"/>
        <w:spacing w:after="0" w:line="240" w:lineRule="auto"/>
        <w:jc w:val="both"/>
        <w:rPr>
          <w:rFonts w:cstheme="minorHAnsi"/>
          <w:b/>
          <w:bCs/>
          <w:color w:val="000000"/>
          <w:sz w:val="24"/>
          <w:szCs w:val="24"/>
        </w:rPr>
      </w:pPr>
    </w:p>
    <w:p w:rsidR="007D535E" w:rsidRDefault="007D535E" w:rsidP="007D535E">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Powiatowy urząd pracy wpisuje oświadczenie o powierzeniu wykonywania pracy cudzoziemcowi do ewidencji oświadczeń lub starosta odmawia w drodze decyzji wpisania oświadczenia do ewidencji oświadczeń w terminie:</w:t>
      </w:r>
    </w:p>
    <w:p w:rsidR="007D535E" w:rsidRDefault="007D535E" w:rsidP="007D535E">
      <w:pPr>
        <w:autoSpaceDE w:val="0"/>
        <w:autoSpaceDN w:val="0"/>
        <w:adjustRightInd w:val="0"/>
        <w:spacing w:after="0" w:line="240" w:lineRule="auto"/>
        <w:jc w:val="both"/>
        <w:rPr>
          <w:rFonts w:cstheme="minorHAnsi"/>
          <w:b/>
          <w:bCs/>
          <w:color w:val="000000"/>
          <w:sz w:val="24"/>
          <w:szCs w:val="24"/>
        </w:rPr>
      </w:pP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 7 dni roboczych od dnia otrzymania oświadczenia, jeżeli sprawa nie wymaga postępowania wyjaśniającego;</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30 dni od dnia otrzymania oświadczenia, w sprawach wymagających przeprowadzenia postępowania wyjaśniającego;</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2 miesiące od dnia otrzymania oświadczenia, w sprawach szczególnie skomplikowanych.</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b/>
          <w:color w:val="000000"/>
          <w:sz w:val="32"/>
          <w:szCs w:val="32"/>
        </w:rPr>
      </w:pPr>
      <w:r>
        <w:rPr>
          <w:rFonts w:cstheme="minorHAnsi"/>
          <w:b/>
          <w:color w:val="000000"/>
          <w:sz w:val="32"/>
          <w:szCs w:val="32"/>
        </w:rPr>
        <w:t>PAMIĘTAJ!</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 </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Powiatowy urząd pracy właściwy ze względu na siedzibę lub miejsce stałego pobytu podmiotu powierzającego wykonywanie pracy cudzoziemcowi, wpisuje oświadczenie o powierzeniu wykonywania pracy cudzoziemcowi do ewidencji oświadczeń, jeżeli:</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cudzoziemiec, któremu zostanie powierzona praca jest obywatelem Republiki Armenii, Republiki Białorusi, Republiki Gruzji, Republiki Mołdawii, Federacji Rosyjskiej lub Ukrainy, oraz</w:t>
      </w:r>
    </w:p>
    <w:p w:rsidR="007D535E" w:rsidRDefault="007D535E" w:rsidP="007D535E">
      <w:pPr>
        <w:autoSpaceDE w:val="0"/>
        <w:autoSpaceDN w:val="0"/>
        <w:adjustRightInd w:val="0"/>
        <w:spacing w:after="0" w:line="240" w:lineRule="auto"/>
        <w:jc w:val="both"/>
        <w:rPr>
          <w:rFonts w:cstheme="minorHAnsi"/>
          <w:color w:val="349843"/>
          <w:sz w:val="24"/>
          <w:szCs w:val="24"/>
        </w:rPr>
      </w:pPr>
      <w:r>
        <w:rPr>
          <w:rFonts w:cstheme="minorHAnsi"/>
          <w:color w:val="000000"/>
          <w:sz w:val="24"/>
          <w:szCs w:val="24"/>
        </w:rPr>
        <w:t xml:space="preserve">•   praca cudzoziemca nie jest związana z działalnością sezonową </w:t>
      </w:r>
    </w:p>
    <w:p w:rsidR="007D535E" w:rsidRDefault="007D535E" w:rsidP="007D535E">
      <w:pPr>
        <w:autoSpaceDE w:val="0"/>
        <w:autoSpaceDN w:val="0"/>
        <w:adjustRightInd w:val="0"/>
        <w:spacing w:after="0" w:line="240" w:lineRule="auto"/>
        <w:jc w:val="both"/>
        <w:rPr>
          <w:rFonts w:cstheme="minorHAnsi"/>
          <w:color w:val="000000"/>
          <w:sz w:val="24"/>
          <w:szCs w:val="24"/>
          <w:u w:val="single"/>
        </w:rPr>
      </w:pPr>
      <w:r>
        <w:rPr>
          <w:rFonts w:cstheme="minorHAnsi"/>
          <w:color w:val="000000"/>
          <w:sz w:val="24"/>
          <w:szCs w:val="24"/>
        </w:rPr>
        <w:t xml:space="preserve">• </w:t>
      </w:r>
      <w:r>
        <w:rPr>
          <w:rFonts w:cstheme="minorHAnsi"/>
          <w:color w:val="000000"/>
          <w:sz w:val="24"/>
          <w:szCs w:val="24"/>
          <w:u w:val="single"/>
        </w:rPr>
        <w:t>okres wykonywania pracy wskazany w złożonym oświadczeniu oraz okresy pracy wykonywanej na podstawie oświadczeń wpisanych do ewidencji oświadczeń wynoszą łącznie nie dłużej niż 6 miesięcy (180 dni) w ciągu kolejnych 12 miesięcy niezależnie od liczby podmiotów powierzających temu cudzoziemcowi wykonywanie pracy.</w:t>
      </w:r>
    </w:p>
    <w:p w:rsidR="007D535E" w:rsidRDefault="007D535E" w:rsidP="007D535E">
      <w:pPr>
        <w:autoSpaceDE w:val="0"/>
        <w:autoSpaceDN w:val="0"/>
        <w:adjustRightInd w:val="0"/>
        <w:spacing w:after="0" w:line="240" w:lineRule="auto"/>
        <w:jc w:val="both"/>
        <w:rPr>
          <w:rFonts w:cstheme="minorHAnsi"/>
          <w:b/>
          <w:color w:val="000000"/>
          <w:sz w:val="24"/>
          <w:szCs w:val="24"/>
        </w:rPr>
      </w:pPr>
      <w:r>
        <w:rPr>
          <w:rFonts w:cstheme="minorHAnsi"/>
          <w:b/>
          <w:color w:val="000000"/>
          <w:sz w:val="24"/>
          <w:szCs w:val="24"/>
        </w:rPr>
        <w:t xml:space="preserve">TU UWAGA: Powiatowy Urząd Pracy posiada dostęp do centralnego systemu ewidencji dzięki któremu możliwe będzie sprawdzenie czy cudzoziemiec posiada już zarejestrowane oświadczenia o powierzeniu wykonywania pracy cudzoziemcowi w innym urzędzie pracy w Polsce. </w:t>
      </w:r>
    </w:p>
    <w:p w:rsidR="007D535E" w:rsidRDefault="007D535E" w:rsidP="007D535E">
      <w:pPr>
        <w:autoSpaceDE w:val="0"/>
        <w:autoSpaceDN w:val="0"/>
        <w:adjustRightInd w:val="0"/>
        <w:spacing w:after="0" w:line="240" w:lineRule="auto"/>
        <w:jc w:val="both"/>
        <w:rPr>
          <w:rFonts w:cstheme="minorHAnsi"/>
          <w:b/>
          <w:color w:val="000000"/>
          <w:sz w:val="24"/>
          <w:szCs w:val="24"/>
        </w:rPr>
      </w:pPr>
    </w:p>
    <w:p w:rsidR="007D535E" w:rsidRDefault="007D535E" w:rsidP="007D535E">
      <w:pPr>
        <w:autoSpaceDE w:val="0"/>
        <w:autoSpaceDN w:val="0"/>
        <w:adjustRightInd w:val="0"/>
        <w:spacing w:after="0" w:line="240" w:lineRule="auto"/>
        <w:jc w:val="both"/>
        <w:rPr>
          <w:rFonts w:cstheme="minorHAnsi"/>
          <w:b/>
          <w:color w:val="000000"/>
          <w:sz w:val="24"/>
          <w:szCs w:val="24"/>
        </w:rPr>
      </w:pPr>
      <w:r>
        <w:rPr>
          <w:rFonts w:cstheme="minorHAnsi"/>
          <w:b/>
          <w:color w:val="000000"/>
          <w:sz w:val="24"/>
          <w:szCs w:val="24"/>
        </w:rPr>
        <w:t>METODA USTALENIA JAK DŁUGI OKRES WYKONYWANIA PRACY DLA CUDZOZIEMCA MOŻNA WSKAZAC W OŚWIADCZENIU JEST NASTĘPUJĄCA:</w:t>
      </w:r>
    </w:p>
    <w:p w:rsidR="007D535E" w:rsidRDefault="007D535E" w:rsidP="007D535E">
      <w:pPr>
        <w:pStyle w:val="Akapitzlist"/>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Należy ustalić okres rozliczeniowy kolejnych 12 miesięcy, licząc wstecz od daty końcowej wykonywania pracy wskazanej w oświadczeniu (pracy, której teraz chce się powierzyć cudzoziemcowi);</w:t>
      </w:r>
    </w:p>
    <w:p w:rsidR="007D535E" w:rsidRDefault="007D535E" w:rsidP="007D535E">
      <w:pPr>
        <w:pStyle w:val="Akapitzlist"/>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Należy ustalić, czy w ustalonym okresie rozliczeniowym i w jakiej części został wykorzystany 6-miesięczny okres dopuszczalnego wykonywania pracy bez zezwolenia na pracę (należy ustalić z cudzoziemcem czy w danym okresie rozliczeniowym pracował na podstawie oświadczenia o powierzeniu wykonywania pracy cudzoziemcowi bądź miał wpisane oświadczenia w innych urzędach);</w:t>
      </w:r>
    </w:p>
    <w:p w:rsidR="007D535E" w:rsidRDefault="007D535E" w:rsidP="007D535E">
      <w:pPr>
        <w:pStyle w:val="Akapitzlist"/>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Jeżeli wykorzystana została część 6-miesięcznego okresu, można powierzyć pracę cudzoziemcowi na niewykorzystaną część okresu (np. w przypadku wykonywania pracy przez 5 miesięcy można powierzyć pracę na 1 miesiąc);</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Powiatowy Urząd Pracy za zgodą pracodawcy powinien odpowiednio skrócić w oświadczeniu wpisywanym do ewidencji okres wykonywania pracy, przesuwając datę rozpoczęcia pracy na późniejszy termin. W razie braku zgody pracodawcy na zmianę terminu rozpoczęcia pracy </w:t>
      </w:r>
      <w:r>
        <w:rPr>
          <w:rFonts w:cstheme="minorHAnsi"/>
          <w:color w:val="000000"/>
          <w:sz w:val="24"/>
          <w:szCs w:val="24"/>
        </w:rPr>
        <w:lastRenderedPageBreak/>
        <w:t xml:space="preserve">Powiatowy Urząd Pracy </w:t>
      </w:r>
      <w:r>
        <w:rPr>
          <w:rFonts w:cstheme="minorHAnsi"/>
          <w:b/>
          <w:color w:val="000000"/>
          <w:sz w:val="24"/>
          <w:szCs w:val="24"/>
        </w:rPr>
        <w:t>ODMAWIA WPISANIA OŚWIADCZENIA O POWIERZENIU WYKONYWANIA PRACY CUDZOZIEMCOWI</w:t>
      </w:r>
      <w:r>
        <w:rPr>
          <w:rFonts w:cstheme="minorHAnsi"/>
          <w:color w:val="000000"/>
          <w:sz w:val="24"/>
          <w:szCs w:val="24"/>
        </w:rPr>
        <w:t xml:space="preserve"> (art. 88z ust. 2 pkt. 3). </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i/>
          <w:color w:val="000000"/>
          <w:sz w:val="24"/>
          <w:szCs w:val="24"/>
        </w:rPr>
      </w:pPr>
      <w:r>
        <w:rPr>
          <w:rFonts w:cstheme="minorHAnsi"/>
          <w:color w:val="000000"/>
          <w:sz w:val="24"/>
          <w:szCs w:val="24"/>
        </w:rPr>
        <w:t xml:space="preserve">Okres 6 miesięcy przelicza się na 180 dni. W tym zakresie stosuje się odpowiednio art. 114 kodeksu cywilnego, który stanowi: </w:t>
      </w:r>
      <w:r>
        <w:rPr>
          <w:rFonts w:cstheme="minorHAnsi"/>
          <w:i/>
          <w:color w:val="000000"/>
          <w:sz w:val="24"/>
          <w:szCs w:val="24"/>
        </w:rPr>
        <w:t xml:space="preserve">Jeżeli termin jest oznaczony w miesiącach lub latach, a ciągłość terminu nie jest wymagana, miesiąc liczy się za dni trzydzieści, a rok za dni trzysta sześćdziesiąt pięć. </w:t>
      </w:r>
      <w:r>
        <w:rPr>
          <w:rFonts w:cstheme="minorHAnsi"/>
          <w:color w:val="000000"/>
          <w:sz w:val="24"/>
          <w:szCs w:val="24"/>
        </w:rPr>
        <w:t>Art. 87 ust. 3 ustawy z dnia 20 kwietnia 2004 r. a o promocji zatrudnienia i instytucjach rynku pracy (Dz. U. z 201</w:t>
      </w:r>
      <w:r w:rsidR="00EF1BDE">
        <w:rPr>
          <w:rFonts w:cstheme="minorHAnsi"/>
          <w:color w:val="000000"/>
          <w:sz w:val="24"/>
          <w:szCs w:val="24"/>
        </w:rPr>
        <w:t>9</w:t>
      </w:r>
      <w:r>
        <w:rPr>
          <w:rFonts w:cstheme="minorHAnsi"/>
          <w:color w:val="000000"/>
          <w:sz w:val="24"/>
          <w:szCs w:val="24"/>
        </w:rPr>
        <w:t xml:space="preserve"> r., poz. 1</w:t>
      </w:r>
      <w:r w:rsidR="00EF1BDE">
        <w:rPr>
          <w:rFonts w:cstheme="minorHAnsi"/>
          <w:color w:val="000000"/>
          <w:sz w:val="24"/>
          <w:szCs w:val="24"/>
        </w:rPr>
        <w:t>482</w:t>
      </w:r>
      <w:r>
        <w:rPr>
          <w:rFonts w:cstheme="minorHAnsi"/>
          <w:color w:val="000000"/>
          <w:sz w:val="24"/>
          <w:szCs w:val="24"/>
        </w:rPr>
        <w:t xml:space="preserve">) nie wymaga bowiem ciągłego wykonywania pracy przez cudzoziemca. Natomiast okres 12 miesięcy jest ciągły. Stosuje się więc odpowiednio art. 112 kodeksu cywilnego: </w:t>
      </w:r>
      <w:r>
        <w:rPr>
          <w:rFonts w:cstheme="minorHAnsi"/>
          <w:i/>
          <w:color w:val="000000"/>
          <w:sz w:val="24"/>
          <w:szCs w:val="24"/>
        </w:rPr>
        <w:t xml:space="preserve">Termin oznaczony w tygodniach, miesiącach lub latach kończy się z upływem dnia, który nazwą lub datą odpowiada początkowemu dniowi terminu, a gdyby takiego dnia w ostatnim miesiącu nie było-w ostatnim dniu tego miesiąca. </w:t>
      </w:r>
    </w:p>
    <w:p w:rsidR="007D535E" w:rsidRDefault="007D535E" w:rsidP="007D535E">
      <w:pPr>
        <w:autoSpaceDE w:val="0"/>
        <w:autoSpaceDN w:val="0"/>
        <w:adjustRightInd w:val="0"/>
        <w:spacing w:after="0" w:line="240" w:lineRule="auto"/>
        <w:jc w:val="both"/>
        <w:rPr>
          <w:rFonts w:cstheme="minorHAnsi"/>
          <w:i/>
          <w:color w:val="000000"/>
          <w:sz w:val="24"/>
          <w:szCs w:val="24"/>
        </w:rPr>
      </w:pPr>
    </w:p>
    <w:p w:rsidR="007D535E" w:rsidRDefault="007D535E" w:rsidP="007D535E">
      <w:p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WAŻNE!!!</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Podmiot powierzający wykonywanie pracy cudzoziemcowi, którego oświadczenie o powierzeniu wykonywania pracy cudzoziemcowi zostało wpisane do ewidencji oświadczeń, pisemnie powiadamia właściwy powiatowy urząd pracy o:</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1. podjęciu pracy przez cudzoziemca najpóźniej w dniu rozpoczęcia pracy;</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 niepodjęciu pracy przez cudzoziemca w terminie 7 dni od daty rozpoczęcia pracy</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określonego w ewidencji oświadczeń.</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Powiadomień o podjęciu, niepodjęciu oraz o zakończeniu pracy przez cudzoziemca dokonuje się za pośrednictwem portalu </w:t>
      </w:r>
      <w:hyperlink r:id="rId7" w:history="1">
        <w:r>
          <w:rPr>
            <w:rStyle w:val="Hipercze"/>
            <w:rFonts w:cstheme="minorHAnsi"/>
            <w:sz w:val="24"/>
            <w:szCs w:val="24"/>
          </w:rPr>
          <w:t>www.praca.gov.pl</w:t>
        </w:r>
      </w:hyperlink>
      <w:r>
        <w:rPr>
          <w:rFonts w:cstheme="minorHAnsi"/>
          <w:color w:val="000000"/>
          <w:sz w:val="24"/>
          <w:szCs w:val="24"/>
        </w:rPr>
        <w:t xml:space="preserve">. Należy zarejestrować się na swoim koncie na stronie </w:t>
      </w:r>
      <w:hyperlink r:id="rId8" w:history="1">
        <w:r>
          <w:rPr>
            <w:rStyle w:val="Hipercze"/>
            <w:rFonts w:cstheme="minorHAnsi"/>
            <w:sz w:val="24"/>
            <w:szCs w:val="24"/>
          </w:rPr>
          <w:t>www.praca.gov.pl</w:t>
        </w:r>
      </w:hyperlink>
      <w:r>
        <w:rPr>
          <w:rFonts w:cstheme="minorHAnsi"/>
          <w:color w:val="000000"/>
          <w:sz w:val="24"/>
          <w:szCs w:val="24"/>
        </w:rPr>
        <w:t>, wyszukać oświadczenie, którego będzie dotyczyć informacja o podjęciu/niepodjęciu/zakończeniu pracy i wybrać przycisk „KONTYNUUJ KORESPONDENCJĘ”. Pojawią się odpowiednie formularze do zgłoszenia podjęcia/niepodjęcia/zakończenia pracy przez cudzoziemca.</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W przypadku gdy zdarza się, że system się zawiesza bądź działa nieprawidłowo i nie ma możliwości powiadomienia o podjęciu/niepodjęciu/zakończeniu pracy w formie elektronicznej proszę o powiadomienie emailem załączając pismo podpisane przez pracodawcę bądź osobę upoważnioną dotyczące podjęcia/niepodjęcia/zakończenia pracy przez cudzoziemca. </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bCs/>
          <w:color w:val="000000"/>
          <w:sz w:val="24"/>
          <w:szCs w:val="24"/>
        </w:rPr>
      </w:pPr>
      <w:r>
        <w:rPr>
          <w:rFonts w:cstheme="minorHAnsi"/>
          <w:b/>
          <w:bCs/>
          <w:color w:val="000000"/>
          <w:sz w:val="28"/>
          <w:szCs w:val="28"/>
          <w:u w:val="single"/>
        </w:rPr>
        <w:t xml:space="preserve">Niedopełnienie obowiązku informowania o podjęciu lub niepodjęciu pracy przez cudzoziemca podlega karze grzywny </w:t>
      </w:r>
      <w:r>
        <w:rPr>
          <w:rFonts w:cstheme="minorHAnsi"/>
          <w:bCs/>
          <w:color w:val="000000"/>
          <w:sz w:val="24"/>
          <w:szCs w:val="24"/>
        </w:rPr>
        <w:t>(art. 120 ust 10 ust. 10 ustawy o promocji zatrudnienia i instytucjach rynku pracy Dz. U. z 201</w:t>
      </w:r>
      <w:r w:rsidR="00EF1BDE">
        <w:rPr>
          <w:rFonts w:cstheme="minorHAnsi"/>
          <w:bCs/>
          <w:color w:val="000000"/>
          <w:sz w:val="24"/>
          <w:szCs w:val="24"/>
        </w:rPr>
        <w:t>9</w:t>
      </w:r>
      <w:r>
        <w:rPr>
          <w:rFonts w:cstheme="minorHAnsi"/>
          <w:bCs/>
          <w:color w:val="000000"/>
          <w:sz w:val="24"/>
          <w:szCs w:val="24"/>
        </w:rPr>
        <w:t xml:space="preserve"> r., poz. 1</w:t>
      </w:r>
      <w:r w:rsidR="00EF1BDE">
        <w:rPr>
          <w:rFonts w:cstheme="minorHAnsi"/>
          <w:bCs/>
          <w:color w:val="000000"/>
          <w:sz w:val="24"/>
          <w:szCs w:val="24"/>
        </w:rPr>
        <w:t>482</w:t>
      </w:r>
      <w:r>
        <w:rPr>
          <w:rFonts w:cstheme="minorHAnsi"/>
          <w:bCs/>
          <w:color w:val="000000"/>
          <w:sz w:val="24"/>
          <w:szCs w:val="24"/>
        </w:rPr>
        <w:t xml:space="preserve">). </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b/>
          <w:bCs/>
          <w:color w:val="000000"/>
          <w:sz w:val="24"/>
          <w:szCs w:val="24"/>
        </w:rPr>
      </w:pPr>
    </w:p>
    <w:p w:rsidR="007D535E" w:rsidRDefault="007D535E" w:rsidP="007D535E">
      <w:pPr>
        <w:autoSpaceDE w:val="0"/>
        <w:autoSpaceDN w:val="0"/>
        <w:adjustRightInd w:val="0"/>
        <w:spacing w:after="0" w:line="240" w:lineRule="auto"/>
        <w:jc w:val="both"/>
        <w:rPr>
          <w:rFonts w:cstheme="minorHAnsi"/>
          <w:b/>
          <w:bCs/>
          <w:color w:val="000000"/>
          <w:sz w:val="24"/>
          <w:szCs w:val="24"/>
        </w:rPr>
      </w:pPr>
    </w:p>
    <w:p w:rsidR="007D535E" w:rsidRDefault="007D535E" w:rsidP="007D535E">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Wpis nowego oświadczenia o powierzeniu wykonywania pracy cudzoziemcowi do ewidencji oświadczeń nie jest wymagany, jeżeli:</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1. nastąpiła zmiana siedziby lub miejsca stałego pobytu, nazwy lub formy prawnej podmiotu powierzającego wykonywanie pracy cudzoziemcowi lub przejęcie zakładu pracy lub jego części przez innego pracodawcę;</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 nastąpiło przejście zakładu pracy lub jego części na innego pracodawcę;</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3. podmiot powierzający wykonywanie pracy cudzoziemcowi i cudzoziemiec zawarli umowę o pracę zamiast umowy cywilnoprawnej;</w:t>
      </w:r>
    </w:p>
    <w:p w:rsidR="007D535E" w:rsidRDefault="007D535E" w:rsidP="007D535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4. cudzoziemiec jest pracownikiem tymczasowym, skierowanym przez pracodawcę do innego pracodawcy użytkownika, niż określony w oświadczeniu, jeżeli dane dotyczące pracy oferowanej cudzoziemcowi określone w oświadczeniu, z wyjątkiem miejsca wykonywania pracy, nie uległy zmianie.</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b/>
          <w:color w:val="000000"/>
          <w:sz w:val="24"/>
          <w:szCs w:val="24"/>
        </w:rPr>
      </w:pPr>
      <w:r>
        <w:rPr>
          <w:rFonts w:cstheme="minorHAnsi"/>
          <w:b/>
          <w:color w:val="000000"/>
          <w:sz w:val="24"/>
          <w:szCs w:val="24"/>
        </w:rPr>
        <w:t xml:space="preserve">WSZELKIE PISMA I DOKUMENTY MOŻNA DOSTARCZAĆ DO POWIATOWEGO URZĘDU PRACY W TUCHOLI (PL. WOLNOŚCI 23) OSOBIŚCIE DO POKOJU 209, LISTOWNIE BĄDŹ NA ADRES EMAIL: </w:t>
      </w:r>
      <w:hyperlink r:id="rId9" w:history="1">
        <w:r>
          <w:rPr>
            <w:rStyle w:val="Hipercze"/>
            <w:rFonts w:cstheme="minorHAnsi"/>
            <w:b/>
            <w:sz w:val="24"/>
            <w:szCs w:val="24"/>
          </w:rPr>
          <w:t>hgorka@pup.tuchola.pl</w:t>
        </w:r>
      </w:hyperlink>
      <w:r>
        <w:rPr>
          <w:rFonts w:cstheme="minorHAnsi"/>
          <w:b/>
          <w:color w:val="000000"/>
          <w:sz w:val="24"/>
          <w:szCs w:val="24"/>
        </w:rPr>
        <w:t xml:space="preserve"> lub </w:t>
      </w:r>
      <w:hyperlink r:id="rId10" w:history="1">
        <w:r>
          <w:rPr>
            <w:rStyle w:val="Hipercze"/>
            <w:rFonts w:cstheme="minorHAnsi"/>
            <w:b/>
            <w:sz w:val="24"/>
            <w:szCs w:val="24"/>
          </w:rPr>
          <w:t>bswietlik@pup.tuchola.pl</w:t>
        </w:r>
      </w:hyperlink>
      <w:r>
        <w:rPr>
          <w:rFonts w:cstheme="minorHAnsi"/>
          <w:b/>
          <w:color w:val="000000"/>
          <w:sz w:val="24"/>
          <w:szCs w:val="24"/>
        </w:rPr>
        <w:t xml:space="preserve"> </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b/>
          <w:color w:val="000000"/>
          <w:sz w:val="24"/>
          <w:szCs w:val="24"/>
        </w:rPr>
      </w:pPr>
      <w:r>
        <w:rPr>
          <w:rFonts w:cstheme="minorHAnsi"/>
          <w:b/>
          <w:color w:val="000000"/>
          <w:sz w:val="24"/>
          <w:szCs w:val="24"/>
        </w:rPr>
        <w:t xml:space="preserve">Gotowe oświadczenia o powierzeniu wykonywania pracy cudzoziemcowi odbierane są osobiście przez pracodawcą bądź osobę upoważnioną po wcześniejszej informacji pracownika PUP o możliwości odbioru. Oświadczenia odbiera się w siedzibie Powiatowego Urzędu Pracy w Tucholi, pl. Wolności 23 , 89-500 Tuchola pok. 209 II piętro w godzinach 07.00-15.00. </w:t>
      </w:r>
    </w:p>
    <w:p w:rsidR="007D535E" w:rsidRDefault="007D535E" w:rsidP="007D535E">
      <w:pPr>
        <w:autoSpaceDE w:val="0"/>
        <w:autoSpaceDN w:val="0"/>
        <w:adjustRightInd w:val="0"/>
        <w:spacing w:after="0" w:line="240" w:lineRule="auto"/>
        <w:jc w:val="both"/>
        <w:rPr>
          <w:rFonts w:cstheme="minorHAnsi"/>
          <w:color w:val="000000"/>
          <w:sz w:val="24"/>
          <w:szCs w:val="24"/>
        </w:rPr>
      </w:pPr>
    </w:p>
    <w:p w:rsidR="007D535E" w:rsidRDefault="007D535E" w:rsidP="007D535E">
      <w:p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Wszelkich informacji dot. zatrudniania cudzoziemców udzielają:</w:t>
      </w:r>
    </w:p>
    <w:p w:rsidR="007D535E" w:rsidRDefault="007D535E" w:rsidP="007D535E">
      <w:pPr>
        <w:pStyle w:val="Akapitzlist"/>
        <w:numPr>
          <w:ilvl w:val="0"/>
          <w:numId w:val="4"/>
        </w:num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Hanna Górka 52 55 90 813, 782-021-523, hgorka@pup.tuchola.pl</w:t>
      </w:r>
    </w:p>
    <w:p w:rsidR="007D535E" w:rsidRDefault="007D535E" w:rsidP="007D535E">
      <w:pPr>
        <w:pStyle w:val="Akapitzlist"/>
        <w:numPr>
          <w:ilvl w:val="0"/>
          <w:numId w:val="4"/>
        </w:num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Barbara Świetlik 52 55 90 813, 782-021-523, bswietlik@pup.tuchola.pl</w:t>
      </w:r>
    </w:p>
    <w:p w:rsidR="007D535E" w:rsidRDefault="007D535E" w:rsidP="007D535E">
      <w:pPr>
        <w:jc w:val="both"/>
        <w:rPr>
          <w:sz w:val="24"/>
          <w:szCs w:val="24"/>
        </w:rPr>
      </w:pPr>
    </w:p>
    <w:p w:rsidR="007D535E" w:rsidRDefault="007D535E" w:rsidP="007D535E">
      <w:pPr>
        <w:jc w:val="both"/>
        <w:rPr>
          <w:rFonts w:cstheme="minorHAnsi"/>
          <w:b/>
          <w:bCs/>
          <w:sz w:val="24"/>
          <w:szCs w:val="24"/>
          <w:vertAlign w:val="superscript"/>
        </w:rPr>
      </w:pPr>
    </w:p>
    <w:p w:rsidR="007D535E" w:rsidRDefault="007D535E" w:rsidP="007D535E">
      <w:pPr>
        <w:spacing w:before="240"/>
        <w:jc w:val="both"/>
        <w:rPr>
          <w:rFonts w:ascii="Times New Roman" w:hAnsi="Times New Roman"/>
          <w:b/>
          <w:bCs/>
          <w:sz w:val="18"/>
          <w:szCs w:val="18"/>
        </w:rPr>
      </w:pPr>
    </w:p>
    <w:p w:rsidR="007D535E" w:rsidRDefault="007D535E" w:rsidP="007D535E">
      <w:pPr>
        <w:pStyle w:val="Akapitzlist"/>
        <w:jc w:val="both"/>
        <w:rPr>
          <w:sz w:val="24"/>
          <w:szCs w:val="24"/>
        </w:rPr>
      </w:pPr>
    </w:p>
    <w:p w:rsidR="007D535E" w:rsidRDefault="007D535E" w:rsidP="007D535E">
      <w:pPr>
        <w:jc w:val="both"/>
        <w:rPr>
          <w:sz w:val="24"/>
          <w:szCs w:val="24"/>
        </w:rPr>
      </w:pPr>
    </w:p>
    <w:p w:rsidR="00113BEC" w:rsidRDefault="00113BEC">
      <w:bookmarkStart w:id="0" w:name="_GoBack"/>
      <w:bookmarkEnd w:id="0"/>
    </w:p>
    <w:sectPr w:rsidR="00113BEC" w:rsidSect="00721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1A2"/>
    <w:multiLevelType w:val="hybridMultilevel"/>
    <w:tmpl w:val="769EF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64F6476"/>
    <w:multiLevelType w:val="hybridMultilevel"/>
    <w:tmpl w:val="83B8B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6463F07"/>
    <w:multiLevelType w:val="hybridMultilevel"/>
    <w:tmpl w:val="433E1C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A8770FD"/>
    <w:multiLevelType w:val="hybridMultilevel"/>
    <w:tmpl w:val="C20A7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535E"/>
    <w:rsid w:val="000358EF"/>
    <w:rsid w:val="00113BEC"/>
    <w:rsid w:val="00721D79"/>
    <w:rsid w:val="007D535E"/>
    <w:rsid w:val="009E3D27"/>
    <w:rsid w:val="00A857E7"/>
    <w:rsid w:val="00B931A6"/>
    <w:rsid w:val="00EF1B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35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D535E"/>
    <w:rPr>
      <w:color w:val="0563C1" w:themeColor="hyperlink"/>
      <w:u w:val="single"/>
    </w:rPr>
  </w:style>
  <w:style w:type="paragraph" w:styleId="Akapitzlist">
    <w:name w:val="List Paragraph"/>
    <w:basedOn w:val="Normalny"/>
    <w:uiPriority w:val="34"/>
    <w:qFormat/>
    <w:rsid w:val="007D535E"/>
    <w:pPr>
      <w:ind w:left="720"/>
      <w:contextualSpacing/>
    </w:pPr>
  </w:style>
</w:styles>
</file>

<file path=word/webSettings.xml><?xml version="1.0" encoding="utf-8"?>
<w:webSettings xmlns:r="http://schemas.openxmlformats.org/officeDocument/2006/relationships" xmlns:w="http://schemas.openxmlformats.org/wordprocessingml/2006/main">
  <w:divs>
    <w:div w:id="11181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a.gov.pl" TargetMode="External"/><Relationship Id="rId3" Type="http://schemas.openxmlformats.org/officeDocument/2006/relationships/settings" Target="settings.xml"/><Relationship Id="rId7" Type="http://schemas.openxmlformats.org/officeDocument/2006/relationships/hyperlink" Target="http://www.prac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ca.gov.pl" TargetMode="External"/><Relationship Id="rId11" Type="http://schemas.openxmlformats.org/officeDocument/2006/relationships/fontTable" Target="fontTable.xml"/><Relationship Id="rId5" Type="http://schemas.openxmlformats.org/officeDocument/2006/relationships/hyperlink" Target="http://www.praca.gov.pl" TargetMode="External"/><Relationship Id="rId10" Type="http://schemas.openxmlformats.org/officeDocument/2006/relationships/hyperlink" Target="mailto:bswietlik@pup.tuchola.pl" TargetMode="External"/><Relationship Id="rId4" Type="http://schemas.openxmlformats.org/officeDocument/2006/relationships/webSettings" Target="webSettings.xml"/><Relationship Id="rId9" Type="http://schemas.openxmlformats.org/officeDocument/2006/relationships/hyperlink" Target="mailto:hgorka@pup.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1676</Words>
  <Characters>10058</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Górka</dc:creator>
  <cp:keywords/>
  <dc:description/>
  <cp:lastModifiedBy>Barbara Świetlik</cp:lastModifiedBy>
  <cp:revision>7</cp:revision>
  <dcterms:created xsi:type="dcterms:W3CDTF">2019-02-07T13:39:00Z</dcterms:created>
  <dcterms:modified xsi:type="dcterms:W3CDTF">2019-08-27T06:41:00Z</dcterms:modified>
</cp:coreProperties>
</file>